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附件3</w:t>
      </w:r>
      <w:r>
        <w:rPr>
          <w:rFonts w:hint="eastAsia" w:ascii="黑体" w:hAnsi="黑体" w:eastAsia="黑体" w:cs="黑体"/>
          <w:sz w:val="36"/>
          <w:szCs w:val="36"/>
          <w:lang w:val="en-US" w:eastAsia="zh-CN"/>
        </w:rPr>
        <w:t xml:space="preserve">  </w:t>
      </w:r>
    </w:p>
    <w:p>
      <w:pPr>
        <w:spacing w:line="400" w:lineRule="exact"/>
        <w:ind w:firstLine="1800" w:firstLineChars="500"/>
        <w:jc w:val="left"/>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2023年北京市青少年射击锦标赛</w:t>
      </w:r>
    </w:p>
    <w:p>
      <w:pPr>
        <w:spacing w:line="560" w:lineRule="exact"/>
        <w:jc w:val="center"/>
        <w:rPr>
          <w:rFonts w:hAnsi="仿宋" w:cs="宋体"/>
          <w:kern w:val="0"/>
          <w:sz w:val="36"/>
          <w:szCs w:val="36"/>
          <w:u w:val="single"/>
        </w:rPr>
      </w:pPr>
      <w:r>
        <w:rPr>
          <w:rFonts w:hint="eastAsia" w:ascii="方正小标宋简体" w:hAnsi="方正小标宋简体" w:eastAsia="方正小标宋简体" w:cs="方正小标宋简体"/>
          <w:sz w:val="36"/>
          <w:szCs w:val="36"/>
        </w:rPr>
        <w:t>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hAnsi="仿宋" w:cs="宋体"/>
          <w:kern w:val="0"/>
          <w:sz w:val="21"/>
          <w:szCs w:val="21"/>
          <w:u w:val="single"/>
        </w:rPr>
        <w:t xml:space="preserve">               </w:t>
      </w:r>
      <w:r>
        <w:rPr>
          <w:rFonts w:hAnsi="仿宋" w:cs="宋体"/>
          <w:kern w:val="0"/>
          <w:sz w:val="21"/>
          <w:szCs w:val="21"/>
          <w:u w:val="single"/>
        </w:rPr>
        <w:t xml:space="preserve"> </w:t>
      </w:r>
      <w:r>
        <w:rPr>
          <w:rFonts w:hint="eastAsia" w:hAnsi="仿宋" w:cs="宋体"/>
          <w:kern w:val="0"/>
          <w:sz w:val="21"/>
          <w:szCs w:val="21"/>
          <w:u w:val="single"/>
        </w:rPr>
        <w:t xml:space="preserve">           </w:t>
      </w:r>
      <w:r>
        <w:rPr>
          <w:rFonts w:hint="eastAsia" w:ascii="仿宋_GB2312" w:hAnsi="仿宋" w:eastAsia="仿宋_GB2312" w:cs="仿宋_GB2312"/>
          <w:sz w:val="21"/>
          <w:szCs w:val="21"/>
        </w:rPr>
        <w:t>（以下简称“本单位”）自愿组队参加</w:t>
      </w:r>
      <w:r>
        <w:rPr>
          <w:rFonts w:hint="eastAsia" w:ascii="仿宋_GB2312" w:hAnsi="仿宋" w:eastAsia="仿宋_GB2312" w:cs="仿宋_GB2312"/>
          <w:sz w:val="21"/>
          <w:szCs w:val="21"/>
          <w:lang w:val="en-US" w:eastAsia="zh-CN"/>
        </w:rPr>
        <w:t>2023年北京市青少年射击锦标赛</w:t>
      </w:r>
      <w:r>
        <w:rPr>
          <w:rFonts w:hint="eastAsia" w:ascii="仿宋_GB2312" w:hAnsi="仿宋" w:eastAsia="仿宋_GB2312" w:cs="仿宋_GB2312"/>
          <w:sz w:val="21"/>
          <w:szCs w:val="21"/>
        </w:rPr>
        <w:t>比赛（以下简称“赛事”或“比赛”）。</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为严肃赛风赛纪，维护正常、有序的赛场秩序，保障比赛期间本单位参赛运动员的人身安全，营造良好、和谐的比赛环境，保证比赛圆满成功，特签订本参赛承诺书。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一、本单位服从赛事工作安排，全面理解并同意遵守赛事组委会、主办单位及承办单位等所制定的各项规程、规则、规定、要求及采取的各项措施。</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二、本单位明确了解参加赛事可能发生的一切风险，并承担本单位运动员参加赛事可能存在的风险和责任。保证本单位运动员均已通过正规医疗机构进行身体检查，脑电图、心电图、血压、脉搏指标正常，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六、保证本单位运动员在比赛期间发生受伤或突发疾病等情况时接受赛事主、承办单位在赛事期间提供的现场急救性质的医务治疗，但在医院救治期间发生的相关费用均由本单位及运动员本人自行承担。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九、本单位确认并同意，如本单位或本单位运动员违反上述任何一项承诺，本单位及本单位运动员将承担因此产生的所有法律责任和后果，如因此导致赛事组委会及其关联方、赛事主办单位、承办单位等遭受任何损失，本单位将承担全额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领队签字：                                    </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区体育局（盖章）</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年    月    日</w:t>
      </w:r>
    </w:p>
    <w:p>
      <w:pPr>
        <w:pStyle w:val="2"/>
        <w:rPr>
          <w:rFonts w:hint="eastAsia" w:ascii="仿宋_GB2312" w:hAnsi="仿宋" w:eastAsia="仿宋_GB2312" w:cs="仿宋_GB2312"/>
          <w:sz w:val="21"/>
          <w:szCs w:val="21"/>
        </w:rPr>
      </w:pPr>
    </w:p>
    <w:p>
      <w:bookmarkStart w:id="0" w:name="_GoBack"/>
      <w:bookmarkEnd w:id="0"/>
    </w:p>
    <w:sectPr>
      <w:footerReference r:id="rId3" w:type="default"/>
      <w:pgSz w:w="11900" w:h="16840"/>
      <w:pgMar w:top="1858" w:right="1474" w:bottom="1782" w:left="1588" w:header="851" w:footer="992"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sz w:val="28"/>
                              <w:szCs w:val="2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000000"/>
    <w:rsid w:val="351F5BD4"/>
    <w:rsid w:val="55025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semiHidden/>
    <w:unhideWhenUsed/>
    <w:qFormat/>
    <w:uiPriority w:val="99"/>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2915</Words>
  <Characters>2943</Characters>
  <Lines>0</Lines>
  <Paragraphs>0</Paragraphs>
  <TotalTime>0</TotalTime>
  <ScaleCrop>false</ScaleCrop>
  <LinksUpToDate>false</LinksUpToDate>
  <CharactersWithSpaces>3298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2023-05-15T07:59:26Z</dcterms:created>
  <dc:creator>Administrator</dc:creator>
  <cp:lastModifiedBy>匿名用户</cp:lastModifiedBy>
  <dcterms:modified xsi:type="dcterms:W3CDTF">2023-05-15T08:00:23Z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A62F658AA5634E0AA55FC7D69F74BD80_12</vt:lpwstr>
  </property>
</Properties>
</file>