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line="360" w:lineRule="exact"/>
        <w:rPr>
          <w:rFonts w:hint="eastAsia" w:ascii="宋体" w:hAnsi="宋体" w:eastAsia="宋体"/>
          <w:color w:val="000000"/>
          <w:spacing w:val="-4"/>
          <w:sz w:val="28"/>
          <w:szCs w:val="28"/>
        </w:rPr>
      </w:pPr>
    </w:p>
    <w:p>
      <w:pPr>
        <w:spacing w:before="62" w:beforeLines="20" w:line="360" w:lineRule="exact"/>
        <w:rPr>
          <w:rFonts w:hint="eastAsia" w:ascii="宋体" w:hAnsi="宋体" w:eastAsia="宋体"/>
          <w:color w:val="000000"/>
          <w:spacing w:val="-4"/>
          <w:sz w:val="48"/>
          <w:szCs w:val="48"/>
        </w:rPr>
      </w:pPr>
      <w:r>
        <w:rPr>
          <w:rFonts w:hint="eastAsia" w:ascii="宋体" w:hAnsi="宋体" w:eastAsia="宋体"/>
          <w:color w:val="000000"/>
          <w:spacing w:val="-4"/>
          <w:sz w:val="28"/>
          <w:szCs w:val="28"/>
        </w:rPr>
        <w:t>附件3</w:t>
      </w:r>
    </w:p>
    <w:p>
      <w:pPr>
        <w:jc w:val="center"/>
        <w:rPr>
          <w:rFonts w:hint="eastAsia" w:ascii="宋体" w:hAnsi="宋体" w:eastAsia="宋体"/>
          <w:b/>
          <w:bCs/>
          <w:color w:val="000000"/>
          <w:sz w:val="40"/>
          <w:szCs w:val="40"/>
        </w:rPr>
      </w:pPr>
    </w:p>
    <w:p>
      <w:pPr>
        <w:jc w:val="center"/>
        <w:rPr>
          <w:rFonts w:hint="eastAsia" w:ascii="宋体" w:hAnsi="宋体" w:eastAsia="宋体"/>
          <w:b/>
          <w:bCs/>
          <w:color w:val="000000"/>
          <w:sz w:val="40"/>
          <w:szCs w:val="40"/>
        </w:rPr>
      </w:pPr>
      <w:r>
        <w:rPr>
          <w:rFonts w:hint="eastAsia" w:ascii="宋体" w:hAnsi="宋体" w:eastAsia="宋体"/>
          <w:b/>
          <w:bCs/>
          <w:color w:val="000000"/>
          <w:sz w:val="40"/>
          <w:szCs w:val="40"/>
        </w:rPr>
        <w:t>费县财政局公开招聘</w:t>
      </w:r>
    </w:p>
    <w:p>
      <w:pPr>
        <w:jc w:val="center"/>
        <w:rPr>
          <w:rFonts w:hint="eastAsia" w:ascii="宋体" w:hAnsi="宋体" w:eastAsia="宋体"/>
          <w:b/>
          <w:bCs/>
          <w:color w:val="000000"/>
          <w:sz w:val="40"/>
          <w:szCs w:val="40"/>
        </w:rPr>
      </w:pPr>
      <w:r>
        <w:rPr>
          <w:rFonts w:hint="eastAsia" w:ascii="宋体" w:hAnsi="宋体" w:eastAsia="宋体"/>
          <w:b/>
          <w:bCs/>
          <w:color w:val="000000"/>
          <w:sz w:val="40"/>
          <w:szCs w:val="40"/>
        </w:rPr>
        <w:t>非在编人员工作人员诚信承诺书</w:t>
      </w:r>
    </w:p>
    <w:p>
      <w:pPr>
        <w:spacing w:line="600" w:lineRule="exact"/>
        <w:ind w:firstLine="723" w:firstLineChars="225"/>
        <w:rPr>
          <w:rFonts w:ascii="宋体" w:hAnsi="宋体" w:eastAsia="宋体"/>
          <w:b/>
          <w:bCs/>
          <w:color w:val="000000"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本人在《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</w:rPr>
        <w:t>费县财政局公开招聘非在编工作人员报名表</w:t>
      </w:r>
      <w:r>
        <w:rPr>
          <w:rFonts w:hint="eastAsia" w:ascii="宋体" w:hAnsi="宋体" w:eastAsia="宋体"/>
          <w:color w:val="000000"/>
          <w:sz w:val="30"/>
          <w:szCs w:val="30"/>
        </w:rPr>
        <w:t>》中的填报内容，提供的相关证书、证件及相关材料完全为本人真实信息，如审查发现有虚假材料、伪造变造有关证件、材料、信息的，自动放弃考试资格，并接受相关处理。</w:t>
      </w:r>
    </w:p>
    <w:p>
      <w:pPr>
        <w:spacing w:line="600" w:lineRule="exact"/>
        <w:ind w:firstLine="675" w:firstLineChars="225"/>
        <w:rPr>
          <w:rFonts w:hint="eastAsia" w:ascii="宋体" w:hAnsi="宋体" w:eastAsia="宋体"/>
          <w:color w:val="000000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color w:val="000000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color w:val="000000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color w:val="000000"/>
          <w:sz w:val="30"/>
          <w:szCs w:val="30"/>
        </w:rPr>
      </w:pPr>
    </w:p>
    <w:p>
      <w:pPr>
        <w:spacing w:line="600" w:lineRule="exact"/>
        <w:ind w:right="600" w:firstLine="4950" w:firstLineChars="1650"/>
        <w:rPr>
          <w:rFonts w:hint="eastAsia"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承诺人：</w:t>
      </w:r>
    </w:p>
    <w:p>
      <w:pPr>
        <w:spacing w:line="600" w:lineRule="exact"/>
        <w:ind w:right="600" w:firstLine="4875" w:firstLineChars="1625"/>
        <w:rPr>
          <w:rFonts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承诺日期：</w:t>
      </w:r>
    </w:p>
    <w:p>
      <w:pPr>
        <w:jc w:val="right"/>
        <w:rPr>
          <w:rFonts w:ascii="宋体" w:hAnsi="宋体" w:eastAsia="宋体"/>
          <w:color w:val="000000"/>
          <w:spacing w:val="-6"/>
          <w:sz w:val="30"/>
          <w:szCs w:val="30"/>
        </w:rPr>
      </w:pPr>
    </w:p>
    <w:p>
      <w:pPr>
        <w:rPr>
          <w:rFonts w:ascii="宋体" w:hAnsi="宋体" w:eastAsia="宋体"/>
          <w:color w:val="000000"/>
          <w:sz w:val="30"/>
          <w:szCs w:val="30"/>
        </w:rPr>
      </w:pPr>
    </w:p>
    <w:p>
      <w:pPr>
        <w:rPr>
          <w:rFonts w:ascii="宋体" w:hAnsi="宋体" w:eastAsia="宋体"/>
          <w:color w:val="000000"/>
        </w:rPr>
      </w:pPr>
    </w:p>
    <w:p>
      <w:pPr>
        <w:rPr>
          <w:rFonts w:ascii="宋体" w:hAnsi="宋体" w:eastAsia="宋体"/>
          <w:color w:val="000000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eastAsia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1E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2018-07-24T01:05:47Z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